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5" w:rsidRPr="00CD2472" w:rsidRDefault="00E71A45" w:rsidP="00E71A45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World War One/ Treaty of </w:t>
      </w:r>
      <w:proofErr w:type="gramStart"/>
      <w:r>
        <w:rPr>
          <w:sz w:val="24"/>
          <w:szCs w:val="24"/>
        </w:rPr>
        <w:t>Versailles  and</w:t>
      </w:r>
      <w:proofErr w:type="gramEnd"/>
      <w:r>
        <w:rPr>
          <w:sz w:val="24"/>
          <w:szCs w:val="24"/>
        </w:rPr>
        <w:t xml:space="preserve"> the Armenian Massacre  </w:t>
      </w:r>
      <w:r w:rsidRPr="00CD2472">
        <w:rPr>
          <w:sz w:val="24"/>
          <w:szCs w:val="24"/>
        </w:rPr>
        <w:t xml:space="preserve">: </w:t>
      </w:r>
      <w:r w:rsidRPr="00CD2472">
        <w:rPr>
          <w:rFonts w:ascii="Arial Narrow" w:hAnsi="Arial Narrow"/>
          <w:sz w:val="24"/>
          <w:szCs w:val="24"/>
        </w:rPr>
        <w:t>Essential Vocabulary (</w:t>
      </w:r>
      <w:r>
        <w:rPr>
          <w:rFonts w:ascii="Arial Narrow" w:hAnsi="Arial Narrow"/>
          <w:sz w:val="24"/>
          <w:szCs w:val="24"/>
        </w:rPr>
        <w:t xml:space="preserve">49 </w:t>
      </w:r>
      <w:r w:rsidRPr="00CD2472">
        <w:rPr>
          <w:rFonts w:ascii="Arial Narrow" w:hAnsi="Arial Narrow"/>
          <w:sz w:val="24"/>
          <w:szCs w:val="24"/>
        </w:rPr>
        <w:t xml:space="preserve">Questions) </w:t>
      </w:r>
    </w:p>
    <w:p w:rsidR="00E71A45" w:rsidRPr="003F09EF" w:rsidRDefault="00E71A45" w:rsidP="00E71A45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CD2472">
        <w:rPr>
          <w:rFonts w:ascii="Arial Narrow" w:hAnsi="Arial Narrow"/>
          <w:sz w:val="24"/>
          <w:szCs w:val="24"/>
        </w:rPr>
        <w:t>Last 29 Exams January</w:t>
      </w:r>
      <w:r w:rsidRPr="003F09EF">
        <w:rPr>
          <w:rFonts w:ascii="Arial Narrow" w:hAnsi="Arial Narrow"/>
          <w:sz w:val="24"/>
          <w:szCs w:val="24"/>
        </w:rPr>
        <w:t xml:space="preserve"> 2003-June 2012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15"/>
        <w:gridCol w:w="2403"/>
        <w:gridCol w:w="2520"/>
        <w:gridCol w:w="4050"/>
      </w:tblGrid>
      <w:tr w:rsidR="00E71A45" w:rsidRPr="003F09EF" w:rsidTr="00B97EEE">
        <w:tc>
          <w:tcPr>
            <w:tcW w:w="1215" w:type="dxa"/>
          </w:tcPr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3" w:type="dxa"/>
          </w:tcPr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F09EF">
              <w:rPr>
                <w:rFonts w:ascii="Arial Narrow" w:hAnsi="Arial Narrow"/>
                <w:sz w:val="24"/>
                <w:szCs w:val="24"/>
              </w:rPr>
              <w:t>Terms / Concepts</w:t>
            </w:r>
          </w:p>
        </w:tc>
        <w:tc>
          <w:tcPr>
            <w:tcW w:w="2520" w:type="dxa"/>
          </w:tcPr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People/ Group </w:t>
            </w:r>
          </w:p>
        </w:tc>
        <w:tc>
          <w:tcPr>
            <w:tcW w:w="4050" w:type="dxa"/>
          </w:tcPr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F09EF">
              <w:rPr>
                <w:rFonts w:ascii="Arial Narrow" w:hAnsi="Arial Narrow"/>
                <w:sz w:val="24"/>
                <w:szCs w:val="24"/>
              </w:rPr>
              <w:t xml:space="preserve">Events </w:t>
            </w:r>
          </w:p>
        </w:tc>
      </w:tr>
      <w:tr w:rsidR="00E71A45" w:rsidRPr="003F09EF" w:rsidTr="00B97EEE">
        <w:tc>
          <w:tcPr>
            <w:tcW w:w="1215" w:type="dxa"/>
          </w:tcPr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F09EF">
              <w:rPr>
                <w:rFonts w:ascii="Arial Narrow" w:hAnsi="Arial Narrow"/>
                <w:sz w:val="24"/>
                <w:szCs w:val="24"/>
              </w:rPr>
              <w:t xml:space="preserve">Essential </w:t>
            </w:r>
          </w:p>
        </w:tc>
        <w:tc>
          <w:tcPr>
            <w:tcW w:w="2403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World War I (17)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Nationalism (4)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war reparations(2)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Formation of secret alliances (2)</w:t>
            </w:r>
          </w:p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military spending (2)</w:t>
            </w:r>
          </w:p>
        </w:tc>
        <w:tc>
          <w:tcPr>
            <w:tcW w:w="2520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color w:val="161616"/>
                <w:sz w:val="23"/>
                <w:szCs w:val="23"/>
              </w:rPr>
            </w:pPr>
            <w:r>
              <w:rPr>
                <w:rFonts w:ascii="NewCaledonia" w:hAnsi="NewCaledonia" w:cs="NewCaledonia"/>
                <w:color w:val="161616"/>
                <w:sz w:val="23"/>
                <w:szCs w:val="23"/>
              </w:rPr>
              <w:t>The Triple Alliance (3)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color w:val="161616"/>
                <w:sz w:val="23"/>
                <w:szCs w:val="23"/>
              </w:rPr>
            </w:pPr>
            <w:r>
              <w:rPr>
                <w:rFonts w:ascii="NewCaledonia" w:hAnsi="NewCaledonia" w:cs="NewCaledonia"/>
                <w:color w:val="161616"/>
                <w:sz w:val="23"/>
                <w:szCs w:val="23"/>
              </w:rPr>
              <w:t>Triple Entente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Nicholas II (2)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-Italic" w:hAnsi="NewCaledonia-Italic" w:cs="NewCaledonia-Italic"/>
                <w:i/>
                <w:iCs/>
                <w:sz w:val="23"/>
                <w:szCs w:val="23"/>
              </w:rPr>
              <w:t>Wilhelm II</w:t>
            </w:r>
          </w:p>
          <w:p w:rsidR="00E71A45" w:rsidRPr="003F09EF" w:rsidRDefault="00E71A45" w:rsidP="00B97EEE">
            <w:pPr>
              <w:pStyle w:val="NoSpacing"/>
              <w:rPr>
                <w:rFonts w:ascii="Arial Narrow" w:hAnsi="Arial Narrow" w:cs="NewCaledonia"/>
                <w:sz w:val="24"/>
                <w:szCs w:val="24"/>
              </w:rPr>
            </w:pPr>
          </w:p>
        </w:tc>
        <w:tc>
          <w:tcPr>
            <w:tcW w:w="4050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Treaty of Versailles (10)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 xml:space="preserve">World War I 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Armenian Massacre</w:t>
            </w:r>
          </w:p>
          <w:p w:rsidR="00E71A45" w:rsidRPr="003F09EF" w:rsidRDefault="00E71A45" w:rsidP="00B97EE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E71A45" w:rsidRPr="003F09EF" w:rsidTr="00B97EEE">
        <w:tc>
          <w:tcPr>
            <w:tcW w:w="1215" w:type="dxa"/>
          </w:tcPr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F09EF">
              <w:rPr>
                <w:rFonts w:ascii="Arial Narrow" w:hAnsi="Arial Narrow"/>
                <w:sz w:val="24"/>
                <w:szCs w:val="24"/>
              </w:rPr>
              <w:t>Good</w:t>
            </w:r>
          </w:p>
        </w:tc>
        <w:tc>
          <w:tcPr>
            <w:tcW w:w="2403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“Powder Keg” (2)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League of Nations (2)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human rights violations(4)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Fourteen Points (2)</w:t>
            </w:r>
          </w:p>
          <w:p w:rsidR="00E71A45" w:rsidRPr="00A5568B" w:rsidRDefault="00E71A45" w:rsidP="00B97EEE">
            <w:pPr>
              <w:pStyle w:val="NoSpacing"/>
            </w:pPr>
          </w:p>
        </w:tc>
        <w:tc>
          <w:tcPr>
            <w:tcW w:w="2520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Armenians (2)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civil war in Russia</w:t>
            </w:r>
          </w:p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proofErr w:type="gramStart"/>
            <w:r>
              <w:rPr>
                <w:rFonts w:ascii="NewCaledonia" w:hAnsi="NewCaledonia" w:cs="NewCaledonia"/>
                <w:sz w:val="23"/>
                <w:szCs w:val="23"/>
              </w:rPr>
              <w:t>fight</w:t>
            </w:r>
            <w:proofErr w:type="gramEnd"/>
            <w:r>
              <w:rPr>
                <w:rFonts w:ascii="NewCaledonia" w:hAnsi="NewCaledonia" w:cs="NewCaledonia"/>
                <w:sz w:val="23"/>
                <w:szCs w:val="23"/>
              </w:rPr>
              <w:t xml:space="preserve"> on two fronts.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assassination of Archduke Ferdinand (7)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-Italic" w:hAnsi="NewCaledonia-Italic" w:cs="NewCaledonia-Italic"/>
                <w:i/>
                <w:iCs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Versailles Conference(1918–1919)</w:t>
            </w:r>
            <w:r>
              <w:rPr>
                <w:rFonts w:ascii="NewCaledonia-Italic" w:hAnsi="NewCaledonia-Italic" w:cs="NewCaledonia-Italic"/>
                <w:i/>
                <w:iCs/>
                <w:sz w:val="23"/>
                <w:szCs w:val="23"/>
              </w:rPr>
              <w:t xml:space="preserve"> Sinking of the Lusitania</w:t>
            </w:r>
          </w:p>
          <w:p w:rsidR="00E71A45" w:rsidRPr="00507E70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</w:p>
        </w:tc>
      </w:tr>
      <w:tr w:rsidR="00E71A45" w:rsidRPr="003F09EF" w:rsidTr="00B97EEE">
        <w:tc>
          <w:tcPr>
            <w:tcW w:w="1215" w:type="dxa"/>
          </w:tcPr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3F09EF">
              <w:rPr>
                <w:rFonts w:ascii="Arial Narrow" w:hAnsi="Arial Narrow"/>
                <w:sz w:val="24"/>
                <w:szCs w:val="24"/>
              </w:rPr>
              <w:t xml:space="preserve">Great </w:t>
            </w:r>
          </w:p>
        </w:tc>
        <w:tc>
          <w:tcPr>
            <w:tcW w:w="2403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self-determination (3)</w:t>
            </w:r>
          </w:p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 xml:space="preserve">trench warfare </w:t>
            </w:r>
          </w:p>
          <w:p w:rsidR="00E71A45" w:rsidRPr="00A5568B" w:rsidRDefault="00E71A45" w:rsidP="00B97EEE">
            <w:pPr>
              <w:pStyle w:val="NoSpacing"/>
            </w:pPr>
          </w:p>
        </w:tc>
        <w:tc>
          <w:tcPr>
            <w:tcW w:w="2520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Balkan states (3)</w:t>
            </w:r>
          </w:p>
          <w:p w:rsidR="00E71A45" w:rsidRPr="003F09EF" w:rsidRDefault="00E71A45" w:rsidP="00B97EE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050" w:type="dxa"/>
          </w:tcPr>
          <w:p w:rsidR="00E71A45" w:rsidRDefault="00E71A45" w:rsidP="00B97EEE">
            <w:pPr>
              <w:autoSpaceDE w:val="0"/>
              <w:autoSpaceDN w:val="0"/>
              <w:adjustRightInd w:val="0"/>
              <w:rPr>
                <w:rFonts w:ascii="NewCaledonia" w:hAnsi="NewCaledonia" w:cs="NewCaledonia"/>
                <w:sz w:val="23"/>
                <w:szCs w:val="23"/>
              </w:rPr>
            </w:pPr>
            <w:r>
              <w:rPr>
                <w:rFonts w:ascii="NewCaledonia" w:hAnsi="NewCaledonia" w:cs="NewCaledonia"/>
                <w:sz w:val="23"/>
                <w:szCs w:val="23"/>
              </w:rPr>
              <w:t>Disintegration of the Austro-Hungarian Empire (4)</w:t>
            </w:r>
          </w:p>
          <w:p w:rsidR="00E71A45" w:rsidRPr="003F09EF" w:rsidRDefault="00E71A45" w:rsidP="00B97EEE">
            <w:pPr>
              <w:pStyle w:val="NoSpacing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B1ACE" w:rsidRDefault="00AB1ACE">
      <w:bookmarkStart w:id="0" w:name="_GoBack"/>
      <w:bookmarkEnd w:id="0"/>
    </w:p>
    <w:sectPr w:rsidR="00AB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45"/>
    <w:rsid w:val="00AB1ACE"/>
    <w:rsid w:val="00E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1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1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2013-01-30T19:51:00Z</dcterms:created>
  <dcterms:modified xsi:type="dcterms:W3CDTF">2013-01-30T19:53:00Z</dcterms:modified>
</cp:coreProperties>
</file>